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EA9E" w14:textId="77777777" w:rsidR="00794C26" w:rsidRDefault="00A32A0F" w:rsidP="00794C2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57CA5A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4.05pt;width:380.5pt;height:26.2pt;z-index:251661312" filled="f" stroked="f">
            <v:textbox style="mso-next-textbox:#_x0000_s1026" inset="0,0,0,0">
              <w:txbxContent>
                <w:p w14:paraId="62FC04AC" w14:textId="77777777" w:rsidR="00794C26" w:rsidRPr="00ED4BA8" w:rsidRDefault="00794C26" w:rsidP="00794C26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ED4BA8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94C26">
        <w:rPr>
          <w:noProof/>
        </w:rPr>
        <w:drawing>
          <wp:anchor distT="0" distB="0" distL="114300" distR="114300" simplePos="0" relativeHeight="251660288" behindDoc="1" locked="0" layoutInCell="1" allowOverlap="1" wp14:anchorId="08FB788A" wp14:editId="324C0C6B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D15682" w14:textId="77777777" w:rsidR="00794C26" w:rsidRDefault="00A32A0F" w:rsidP="00794C2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2A8526E2">
          <v:shape id="_x0000_s1027" type="#_x0000_t202" style="position:absolute;margin-left:97.85pt;margin-top:11.9pt;width:372.95pt;height:46.4pt;z-index:251662336" filled="f" stroked="f">
            <v:textbox style="mso-next-textbox:#_x0000_s1027" inset="0,0,0,0">
              <w:txbxContent>
                <w:p w14:paraId="7B774EFD" w14:textId="77777777" w:rsidR="00794C26" w:rsidRPr="006B4EBF" w:rsidRDefault="00794C26" w:rsidP="00794C26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2B1E2AD6" w14:textId="77777777" w:rsidR="00794C26" w:rsidRDefault="00794C26" w:rsidP="00794C26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</w:t>
                  </w:r>
                  <w:r w:rsidRPr="000E6599">
                    <w:rPr>
                      <w:rFonts w:ascii="Arial Narrow" w:hAnsi="Arial Narrow"/>
                      <w:spacing w:val="10"/>
                    </w:rPr>
                    <w:t>(</w:t>
                  </w:r>
                  <w:proofErr w:type="gramEnd"/>
                  <w:r w:rsidRPr="000E6599"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3F5E0F03" w14:textId="77777777" w:rsidR="00794C26" w:rsidRPr="00B35A31" w:rsidRDefault="00794C26" w:rsidP="00794C26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6" w:history="1">
                    <w:r w:rsidRPr="00DC3B44"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14:paraId="06F0B264" w14:textId="77777777" w:rsidR="00794C26" w:rsidRDefault="00794C26" w:rsidP="00794C26">
      <w:pPr>
        <w:rPr>
          <w:rFonts w:ascii="Bookman Old Style" w:hAnsi="Bookman Old Style" w:cs="Arial"/>
          <w:sz w:val="22"/>
          <w:szCs w:val="22"/>
        </w:rPr>
      </w:pPr>
    </w:p>
    <w:p w14:paraId="5AF84EDD" w14:textId="77777777" w:rsidR="00794C26" w:rsidRPr="00C533AE" w:rsidRDefault="00794C26" w:rsidP="00794C26">
      <w:pPr>
        <w:rPr>
          <w:rFonts w:ascii="Bookman Old Style" w:hAnsi="Bookman Old Style" w:cs="Arial"/>
          <w:sz w:val="22"/>
          <w:szCs w:val="22"/>
        </w:rPr>
      </w:pPr>
    </w:p>
    <w:p w14:paraId="02F65865" w14:textId="77777777" w:rsidR="00794C26" w:rsidRDefault="00A32A0F" w:rsidP="00794C2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513186EA">
          <v:shape id="_x0000_s1028" type="#_x0000_t202" style="position:absolute;left:0;text-align:left;margin-left:103.15pt;margin-top:12.9pt;width:367.65pt;height:22.8pt;z-index:251663360" filled="f" stroked="f">
            <v:textbox style="mso-next-textbox:#_x0000_s1028" inset="0,0,0,0">
              <w:txbxContent>
                <w:p w14:paraId="495F9479" w14:textId="77777777" w:rsidR="00794C26" w:rsidRPr="0068571E" w:rsidRDefault="00794C26" w:rsidP="00794C26">
                  <w:pPr>
                    <w:jc w:val="center"/>
                    <w:rPr>
                      <w:spacing w:val="20"/>
                    </w:rPr>
                  </w:pPr>
                  <w:r w:rsidRPr="0068571E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</w:p>
    <w:p w14:paraId="3FA9C194" w14:textId="77777777" w:rsidR="00794C26" w:rsidRDefault="00794C26" w:rsidP="00794C2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E742F05" w14:textId="77777777" w:rsidR="00794C26" w:rsidRPr="00A36A7A" w:rsidRDefault="00A32A0F" w:rsidP="00794C2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 w14:anchorId="74119E8A">
          <v:line id="_x0000_s1029" style="position:absolute;left:0;text-align:left;z-index:251664384" from="0,8.4pt" to="457.2pt,8.4pt" strokeweight="3pt">
            <v:stroke linestyle="thinThin"/>
          </v:line>
        </w:pict>
      </w:r>
    </w:p>
    <w:p w14:paraId="7A3CC501" w14:textId="6E2020B9" w:rsidR="00794C26" w:rsidRPr="0038534A" w:rsidRDefault="00794C26" w:rsidP="00794C2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E157AE">
        <w:rPr>
          <w:rFonts w:ascii="Bookman Old Style" w:hAnsi="Bookman Old Style"/>
          <w:sz w:val="20"/>
          <w:szCs w:val="20"/>
        </w:rPr>
        <w:t>Nomor</w:t>
      </w:r>
      <w:proofErr w:type="spellEnd"/>
      <w:r w:rsidRPr="00E157AE">
        <w:rPr>
          <w:rFonts w:ascii="Bookman Old Style" w:hAnsi="Bookman Old Style"/>
          <w:sz w:val="20"/>
          <w:szCs w:val="20"/>
        </w:rPr>
        <w:tab/>
        <w:t>: W3-A/</w:t>
      </w:r>
      <w:r w:rsidR="00A32A0F">
        <w:rPr>
          <w:rFonts w:ascii="Bookman Old Style" w:hAnsi="Bookman Old Style"/>
          <w:sz w:val="20"/>
          <w:szCs w:val="20"/>
        </w:rPr>
        <w:t xml:space="preserve">        </w:t>
      </w:r>
      <w:r w:rsidRPr="00E157AE">
        <w:rPr>
          <w:rFonts w:ascii="Bookman Old Style" w:hAnsi="Bookman Old Style"/>
          <w:sz w:val="20"/>
          <w:szCs w:val="20"/>
          <w:lang w:val="id-ID"/>
        </w:rPr>
        <w:t>/PL.0</w:t>
      </w:r>
      <w:r w:rsidR="00991F41">
        <w:rPr>
          <w:rFonts w:ascii="Bookman Old Style" w:hAnsi="Bookman Old Style"/>
          <w:sz w:val="20"/>
          <w:szCs w:val="20"/>
          <w:lang w:val="en-ID"/>
        </w:rPr>
        <w:t>4</w:t>
      </w:r>
      <w:r w:rsidRPr="00E157AE">
        <w:rPr>
          <w:rFonts w:ascii="Bookman Old Style" w:hAnsi="Bookman Old Style"/>
          <w:sz w:val="20"/>
          <w:szCs w:val="20"/>
        </w:rPr>
        <w:t>/</w:t>
      </w:r>
      <w:r w:rsidR="000C0D04">
        <w:rPr>
          <w:rFonts w:ascii="Bookman Old Style" w:hAnsi="Bookman Old Style"/>
          <w:sz w:val="20"/>
          <w:szCs w:val="20"/>
        </w:rPr>
        <w:t>I</w:t>
      </w:r>
      <w:r w:rsidR="00E60F0B">
        <w:rPr>
          <w:rFonts w:ascii="Bookman Old Style" w:hAnsi="Bookman Old Style"/>
          <w:sz w:val="20"/>
          <w:szCs w:val="20"/>
        </w:rPr>
        <w:t>I</w:t>
      </w:r>
      <w:r w:rsidRPr="00E157AE">
        <w:rPr>
          <w:rFonts w:ascii="Bookman Old Style" w:hAnsi="Bookman Old Style"/>
          <w:sz w:val="20"/>
          <w:szCs w:val="20"/>
        </w:rPr>
        <w:t>/20</w:t>
      </w:r>
      <w:r w:rsidR="00144472">
        <w:rPr>
          <w:rFonts w:ascii="Bookman Old Style" w:hAnsi="Bookman Old Style"/>
          <w:sz w:val="20"/>
          <w:szCs w:val="20"/>
          <w:lang w:val="id-ID"/>
        </w:rPr>
        <w:t>21</w:t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  <w:t xml:space="preserve">    </w:t>
      </w:r>
      <w:r>
        <w:rPr>
          <w:rFonts w:ascii="Bookman Old Style" w:hAnsi="Bookman Old Style"/>
          <w:sz w:val="20"/>
          <w:szCs w:val="20"/>
          <w:lang w:val="id-ID"/>
        </w:rPr>
        <w:t xml:space="preserve">      </w:t>
      </w: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</w:rPr>
        <w:t xml:space="preserve">  </w:t>
      </w:r>
      <w:r w:rsidR="00144472">
        <w:rPr>
          <w:rFonts w:ascii="Bookman Old Style" w:hAnsi="Bookman Old Style"/>
          <w:sz w:val="20"/>
          <w:szCs w:val="20"/>
        </w:rPr>
        <w:t xml:space="preserve">            </w:t>
      </w:r>
      <w:r w:rsidR="000C0D04">
        <w:rPr>
          <w:rFonts w:ascii="Bookman Old Style" w:hAnsi="Bookman Old Style"/>
          <w:sz w:val="20"/>
          <w:szCs w:val="20"/>
        </w:rPr>
        <w:t xml:space="preserve">       </w:t>
      </w:r>
      <w:r w:rsidR="00144472">
        <w:rPr>
          <w:rFonts w:ascii="Bookman Old Style" w:hAnsi="Bookman Old Style"/>
          <w:sz w:val="20"/>
          <w:szCs w:val="20"/>
        </w:rPr>
        <w:t xml:space="preserve"> </w:t>
      </w:r>
      <w:r w:rsidR="000C0D04">
        <w:rPr>
          <w:rFonts w:ascii="Bookman Old Style" w:hAnsi="Bookman Old Style"/>
          <w:sz w:val="20"/>
          <w:szCs w:val="20"/>
        </w:rPr>
        <w:t xml:space="preserve">       </w:t>
      </w:r>
      <w:proofErr w:type="spellStart"/>
      <w:r w:rsidR="00144472">
        <w:rPr>
          <w:rFonts w:ascii="Bookman Old Style" w:hAnsi="Bookman Old Style"/>
          <w:sz w:val="20"/>
          <w:szCs w:val="20"/>
        </w:rPr>
        <w:t>Februari</w:t>
      </w:r>
      <w:proofErr w:type="spellEnd"/>
      <w:r w:rsidR="00144472">
        <w:rPr>
          <w:rFonts w:ascii="Bookman Old Style" w:hAnsi="Bookman Old Style"/>
          <w:sz w:val="20"/>
          <w:szCs w:val="20"/>
        </w:rPr>
        <w:t xml:space="preserve"> 2021</w:t>
      </w:r>
    </w:p>
    <w:p w14:paraId="085EB0AD" w14:textId="77777777" w:rsidR="00794C26" w:rsidRPr="00E157AE" w:rsidRDefault="00794C26" w:rsidP="00794C2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E157AE">
        <w:rPr>
          <w:rFonts w:ascii="Bookman Old Style" w:hAnsi="Bookman Old Style"/>
          <w:sz w:val="20"/>
          <w:szCs w:val="20"/>
        </w:rPr>
        <w:t>Lampiran</w:t>
      </w:r>
      <w:r w:rsidRPr="00E157AE">
        <w:rPr>
          <w:rFonts w:ascii="Bookman Old Style" w:hAnsi="Bookman Old Style"/>
          <w:sz w:val="20"/>
          <w:szCs w:val="20"/>
        </w:rPr>
        <w:tab/>
        <w:t xml:space="preserve">: </w:t>
      </w:r>
      <w:r w:rsidRPr="00E157AE">
        <w:rPr>
          <w:rFonts w:ascii="Bookman Old Style" w:hAnsi="Bookman Old Style"/>
          <w:sz w:val="20"/>
          <w:szCs w:val="20"/>
          <w:lang w:val="id-ID"/>
        </w:rPr>
        <w:t>1 (satu) berkas</w:t>
      </w:r>
    </w:p>
    <w:p w14:paraId="33AC9352" w14:textId="1BCFC38A" w:rsidR="00794C26" w:rsidRPr="000C0D04" w:rsidRDefault="00794C26" w:rsidP="00794C2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0"/>
          <w:szCs w:val="20"/>
        </w:rPr>
      </w:pPr>
      <w:proofErr w:type="spellStart"/>
      <w:r w:rsidRPr="00E157AE">
        <w:rPr>
          <w:rFonts w:ascii="Bookman Old Style" w:hAnsi="Bookman Old Style"/>
          <w:sz w:val="20"/>
          <w:szCs w:val="20"/>
        </w:rPr>
        <w:t>Perihal</w:t>
      </w:r>
      <w:proofErr w:type="spellEnd"/>
      <w:r w:rsidRPr="00E157AE">
        <w:rPr>
          <w:rFonts w:ascii="Bookman Old Style" w:hAnsi="Bookman Old Style"/>
          <w:sz w:val="20"/>
          <w:szCs w:val="20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 xml:space="preserve">: </w:t>
      </w:r>
      <w:proofErr w:type="spellStart"/>
      <w:r w:rsidR="000C0D04" w:rsidRPr="000C0D04">
        <w:rPr>
          <w:rFonts w:ascii="Bookman Old Style" w:hAnsi="Bookman Old Style"/>
          <w:sz w:val="20"/>
          <w:szCs w:val="20"/>
        </w:rPr>
        <w:t>Permohonan</w:t>
      </w:r>
      <w:proofErr w:type="spellEnd"/>
      <w:r w:rsidR="000C0D04" w:rsidRPr="000C0D0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C0D04" w:rsidRPr="000C0D04">
        <w:rPr>
          <w:rFonts w:ascii="Bookman Old Style" w:hAnsi="Bookman Old Style"/>
          <w:sz w:val="20"/>
          <w:szCs w:val="20"/>
        </w:rPr>
        <w:t>Alih</w:t>
      </w:r>
      <w:proofErr w:type="spellEnd"/>
      <w:r w:rsidR="000C0D04" w:rsidRPr="000C0D04">
        <w:rPr>
          <w:rFonts w:ascii="Bookman Old Style" w:hAnsi="Bookman Old Style"/>
          <w:sz w:val="20"/>
          <w:szCs w:val="20"/>
        </w:rPr>
        <w:t xml:space="preserve"> Status</w:t>
      </w:r>
      <w:r w:rsidR="000C0D0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C0D04">
        <w:rPr>
          <w:rFonts w:ascii="Bookman Old Style" w:hAnsi="Bookman Old Style"/>
          <w:sz w:val="20"/>
          <w:szCs w:val="20"/>
        </w:rPr>
        <w:t>Penggunaan</w:t>
      </w:r>
      <w:proofErr w:type="spellEnd"/>
      <w:r w:rsidR="000C0D04">
        <w:rPr>
          <w:rFonts w:ascii="Bookman Old Style" w:hAnsi="Bookman Old Style"/>
          <w:sz w:val="20"/>
          <w:szCs w:val="20"/>
        </w:rPr>
        <w:t xml:space="preserve"> BMN</w:t>
      </w:r>
    </w:p>
    <w:p w14:paraId="7E9C8CA6" w14:textId="0C9D4949" w:rsidR="00794C26" w:rsidRPr="000C0D04" w:rsidRDefault="00794C26" w:rsidP="00794C2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0"/>
          <w:szCs w:val="20"/>
          <w:lang w:val="id-ID"/>
        </w:rPr>
      </w:pPr>
      <w:r w:rsidRPr="000C0D04">
        <w:rPr>
          <w:rFonts w:ascii="Bookman Old Style" w:hAnsi="Bookman Old Style"/>
          <w:sz w:val="20"/>
          <w:szCs w:val="20"/>
          <w:lang w:val="id-ID"/>
        </w:rPr>
        <w:t xml:space="preserve">                   </w:t>
      </w:r>
      <w:r w:rsidR="000C0D04">
        <w:rPr>
          <w:rFonts w:ascii="Bookman Old Style" w:hAnsi="Bookman Old Style"/>
          <w:sz w:val="20"/>
          <w:szCs w:val="20"/>
          <w:lang w:val="id-ID"/>
        </w:rPr>
        <w:t xml:space="preserve"> B</w:t>
      </w:r>
      <w:proofErr w:type="spellStart"/>
      <w:r w:rsidR="000C0D04">
        <w:rPr>
          <w:rFonts w:ascii="Bookman Old Style" w:hAnsi="Bookman Old Style"/>
          <w:sz w:val="20"/>
          <w:szCs w:val="20"/>
        </w:rPr>
        <w:t>erupa</w:t>
      </w:r>
      <w:proofErr w:type="spellEnd"/>
      <w:r w:rsidR="000C0D0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91F41" w:rsidRPr="000C0D04">
        <w:rPr>
          <w:rFonts w:ascii="Bookman Old Style" w:hAnsi="Bookman Old Style"/>
          <w:sz w:val="20"/>
          <w:szCs w:val="20"/>
          <w:lang w:val="en-ID"/>
        </w:rPr>
        <w:t>Peralatan</w:t>
      </w:r>
      <w:proofErr w:type="spellEnd"/>
      <w:r w:rsidR="00991F41" w:rsidRPr="000C0D04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991F41" w:rsidRPr="000C0D04">
        <w:rPr>
          <w:rFonts w:ascii="Bookman Old Style" w:hAnsi="Bookman Old Style"/>
          <w:sz w:val="20"/>
          <w:szCs w:val="20"/>
          <w:lang w:val="en-ID"/>
        </w:rPr>
        <w:t>dan</w:t>
      </w:r>
      <w:proofErr w:type="spellEnd"/>
      <w:r w:rsidR="00991F41" w:rsidRPr="000C0D04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991F41" w:rsidRPr="000C0D04">
        <w:rPr>
          <w:rFonts w:ascii="Bookman Old Style" w:hAnsi="Bookman Old Style"/>
          <w:sz w:val="20"/>
          <w:szCs w:val="20"/>
          <w:lang w:val="en-ID"/>
        </w:rPr>
        <w:t>Mesin</w:t>
      </w:r>
      <w:proofErr w:type="spellEnd"/>
    </w:p>
    <w:p w14:paraId="56CCB0AB" w14:textId="72A5A835" w:rsidR="00794C26" w:rsidRPr="000C0D04" w:rsidRDefault="00794C26" w:rsidP="00794C2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i/>
          <w:iCs/>
          <w:sz w:val="20"/>
          <w:szCs w:val="20"/>
        </w:rPr>
      </w:pPr>
      <w:r w:rsidRPr="000C0D04">
        <w:rPr>
          <w:rFonts w:ascii="Bookman Old Style" w:hAnsi="Bookman Old Style"/>
          <w:sz w:val="20"/>
          <w:szCs w:val="20"/>
          <w:lang w:val="id-ID"/>
        </w:rPr>
        <w:t xml:space="preserve">       </w:t>
      </w:r>
      <w:r w:rsidRPr="000C0D04">
        <w:rPr>
          <w:rFonts w:ascii="Bookman Old Style" w:hAnsi="Bookman Old Style"/>
          <w:sz w:val="20"/>
          <w:szCs w:val="20"/>
          <w:lang w:val="id-ID"/>
        </w:rPr>
        <w:tab/>
        <w:t xml:space="preserve">  Pada Pengadilan Agama </w:t>
      </w:r>
      <w:proofErr w:type="spellStart"/>
      <w:r w:rsidR="00E60F0B" w:rsidRPr="000C0D04">
        <w:rPr>
          <w:rFonts w:ascii="Bookman Old Style" w:hAnsi="Bookman Old Style"/>
          <w:sz w:val="20"/>
          <w:szCs w:val="20"/>
        </w:rPr>
        <w:t>Batusangkar</w:t>
      </w:r>
      <w:proofErr w:type="spellEnd"/>
    </w:p>
    <w:p w14:paraId="05A26D69" w14:textId="77777777" w:rsidR="00794C26" w:rsidRPr="00E157AE" w:rsidRDefault="00794C26" w:rsidP="00794C2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0"/>
          <w:szCs w:val="20"/>
          <w:lang w:val="id-ID"/>
        </w:rPr>
      </w:pPr>
    </w:p>
    <w:p w14:paraId="249E6753" w14:textId="2BF7EBCC" w:rsidR="00991F41" w:rsidRPr="002923CA" w:rsidRDefault="00991F41" w:rsidP="002022D0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6BEEA567" w14:textId="4AD5EE63" w:rsidR="00991F41" w:rsidRPr="002923CA" w:rsidRDefault="00991F41" w:rsidP="002022D0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2923C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664A6A">
        <w:rPr>
          <w:rFonts w:ascii="Bookman Old Style" w:hAnsi="Bookman Old Style"/>
          <w:bCs/>
          <w:sz w:val="20"/>
          <w:szCs w:val="20"/>
        </w:rPr>
        <w:t>Sekretaris</w:t>
      </w:r>
      <w:proofErr w:type="spellEnd"/>
      <w:r w:rsidR="0097771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977718">
        <w:rPr>
          <w:rFonts w:ascii="Bookman Old Style" w:hAnsi="Bookman Old Style"/>
          <w:bCs/>
          <w:sz w:val="20"/>
          <w:szCs w:val="20"/>
        </w:rPr>
        <w:t>M</w:t>
      </w:r>
      <w:r w:rsidR="00664A6A">
        <w:rPr>
          <w:rFonts w:ascii="Bookman Old Style" w:hAnsi="Bookman Old Style"/>
          <w:bCs/>
          <w:sz w:val="20"/>
          <w:szCs w:val="20"/>
        </w:rPr>
        <w:t>ahkamah</w:t>
      </w:r>
      <w:proofErr w:type="spellEnd"/>
      <w:r w:rsidR="00664A6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977718">
        <w:rPr>
          <w:rFonts w:ascii="Bookman Old Style" w:hAnsi="Bookman Old Style"/>
          <w:bCs/>
          <w:sz w:val="20"/>
          <w:szCs w:val="20"/>
        </w:rPr>
        <w:t>A</w:t>
      </w:r>
      <w:r w:rsidR="00664A6A">
        <w:rPr>
          <w:rFonts w:ascii="Bookman Old Style" w:hAnsi="Bookman Old Style"/>
          <w:bCs/>
          <w:sz w:val="20"/>
          <w:szCs w:val="20"/>
        </w:rPr>
        <w:t>gung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 RI</w:t>
      </w:r>
    </w:p>
    <w:p w14:paraId="3D4C60D8" w14:textId="4087E5C3" w:rsidR="00991F41" w:rsidRPr="002923CA" w:rsidRDefault="00991F41" w:rsidP="002022D0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2923CA">
        <w:rPr>
          <w:rFonts w:ascii="Bookman Old Style" w:hAnsi="Bookman Old Style"/>
          <w:bCs/>
          <w:sz w:val="20"/>
          <w:szCs w:val="20"/>
        </w:rPr>
        <w:t>C.q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2923CA">
        <w:rPr>
          <w:rFonts w:ascii="Bookman Old Style" w:hAnsi="Bookman Old Style"/>
          <w:bCs/>
          <w:sz w:val="20"/>
          <w:szCs w:val="20"/>
        </w:rPr>
        <w:t>Kepala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 Biro </w:t>
      </w:r>
      <w:proofErr w:type="spellStart"/>
      <w:r w:rsidRPr="002923CA">
        <w:rPr>
          <w:rFonts w:ascii="Bookman Old Style" w:hAnsi="Bookman Old Style"/>
          <w:bCs/>
          <w:sz w:val="20"/>
          <w:szCs w:val="20"/>
        </w:rPr>
        <w:t>Perlengkapan</w:t>
      </w:r>
      <w:proofErr w:type="spellEnd"/>
      <w:r w:rsidR="00977718">
        <w:rPr>
          <w:rFonts w:ascii="Bookman Old Style" w:hAnsi="Bookman Old Style"/>
          <w:bCs/>
          <w:sz w:val="20"/>
          <w:szCs w:val="20"/>
        </w:rPr>
        <w:t xml:space="preserve"> BUA MA RI</w:t>
      </w:r>
    </w:p>
    <w:p w14:paraId="362C2532" w14:textId="77777777" w:rsidR="00991F41" w:rsidRPr="002923CA" w:rsidRDefault="00991F41" w:rsidP="002022D0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 xml:space="preserve">Di  </w:t>
      </w:r>
    </w:p>
    <w:p w14:paraId="569BCA20" w14:textId="77777777" w:rsidR="00991F41" w:rsidRPr="002923CA" w:rsidRDefault="00991F41" w:rsidP="002022D0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 xml:space="preserve">     JAKARTA</w:t>
      </w:r>
    </w:p>
    <w:p w14:paraId="0D357D83" w14:textId="77777777" w:rsidR="00794C26" w:rsidRPr="00E157AE" w:rsidRDefault="00794C26" w:rsidP="00794C26">
      <w:pPr>
        <w:jc w:val="both"/>
        <w:rPr>
          <w:rFonts w:ascii="Bookman Old Style" w:hAnsi="Bookman Old Style"/>
          <w:bCs/>
          <w:sz w:val="20"/>
          <w:szCs w:val="20"/>
        </w:rPr>
      </w:pPr>
      <w:r w:rsidRPr="00E157AE">
        <w:rPr>
          <w:rFonts w:ascii="Bookman Old Style" w:hAnsi="Bookman Old Style"/>
          <w:bCs/>
          <w:sz w:val="20"/>
          <w:szCs w:val="20"/>
        </w:rPr>
        <w:tab/>
      </w:r>
    </w:p>
    <w:p w14:paraId="581CBB71" w14:textId="77777777" w:rsidR="00794C26" w:rsidRPr="00E157AE" w:rsidRDefault="00794C26" w:rsidP="00794C26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  <w:r w:rsidRPr="00E157AE">
        <w:rPr>
          <w:rFonts w:ascii="Bookman Old Style" w:hAnsi="Bookman Old Style"/>
          <w:sz w:val="20"/>
          <w:szCs w:val="20"/>
        </w:rPr>
        <w:tab/>
      </w:r>
      <w:r w:rsidRPr="00E157AE">
        <w:rPr>
          <w:rFonts w:ascii="Bookman Old Style" w:hAnsi="Bookman Old Style"/>
          <w:sz w:val="20"/>
          <w:szCs w:val="20"/>
        </w:rPr>
        <w:tab/>
      </w:r>
    </w:p>
    <w:p w14:paraId="614FC85F" w14:textId="0E6C5296" w:rsidR="00794C26" w:rsidRPr="00897C12" w:rsidRDefault="002022D0" w:rsidP="002022D0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  <w:proofErr w:type="spellStart"/>
      <w:r w:rsidR="00794C26" w:rsidRPr="00897C12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="00794C26" w:rsidRPr="00897C1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94C26" w:rsidRPr="00897C12">
        <w:rPr>
          <w:rFonts w:ascii="Bookman Old Style" w:hAnsi="Bookman Old Style"/>
          <w:sz w:val="22"/>
          <w:szCs w:val="22"/>
        </w:rPr>
        <w:t>Wr</w:t>
      </w:r>
      <w:proofErr w:type="spellEnd"/>
      <w:r w:rsidR="00794C26" w:rsidRPr="00897C12">
        <w:rPr>
          <w:rFonts w:ascii="Bookman Old Style" w:hAnsi="Bookman Old Style"/>
          <w:sz w:val="22"/>
          <w:szCs w:val="22"/>
        </w:rPr>
        <w:t>. Wb.</w:t>
      </w:r>
    </w:p>
    <w:p w14:paraId="6CEF584F" w14:textId="00917561" w:rsidR="00F025F1" w:rsidRDefault="002022D0" w:rsidP="002022D0">
      <w:pPr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en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</w:t>
      </w:r>
      <w:r w:rsidR="00144472">
        <w:rPr>
          <w:rFonts w:ascii="Bookman Old Style" w:hAnsi="Bookman Old Style"/>
          <w:spacing w:val="-4"/>
          <w:sz w:val="22"/>
          <w:szCs w:val="22"/>
        </w:rPr>
        <w:t>hubungan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Tinggi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144472">
        <w:rPr>
          <w:rFonts w:ascii="Bookman Old Style" w:hAnsi="Bookman Old Style"/>
          <w:spacing w:val="-4"/>
          <w:sz w:val="22"/>
          <w:szCs w:val="22"/>
        </w:rPr>
        <w:t>/1957/PL.04/</w:t>
      </w:r>
      <w:r>
        <w:rPr>
          <w:rFonts w:ascii="Bookman Old Style" w:hAnsi="Bookman Old Style"/>
          <w:spacing w:val="-4"/>
          <w:sz w:val="22"/>
          <w:szCs w:val="22"/>
        </w:rPr>
        <w:t>V</w:t>
      </w:r>
      <w:r w:rsidR="00144472">
        <w:rPr>
          <w:rFonts w:ascii="Bookman Old Style" w:hAnsi="Bookman Old Style"/>
          <w:spacing w:val="-4"/>
          <w:sz w:val="22"/>
          <w:szCs w:val="22"/>
        </w:rPr>
        <w:t>II</w:t>
      </w:r>
      <w:r>
        <w:rPr>
          <w:rFonts w:ascii="Bookman Old Style" w:hAnsi="Bookman Old Style"/>
          <w:spacing w:val="-4"/>
          <w:sz w:val="22"/>
          <w:szCs w:val="22"/>
        </w:rPr>
        <w:t>/2020</w:t>
      </w:r>
      <w:r w:rsidR="00A32A0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32A0F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A32A0F">
        <w:rPr>
          <w:rFonts w:ascii="Bookman Old Style" w:hAnsi="Bookman Old Style"/>
          <w:spacing w:val="-4"/>
          <w:sz w:val="22"/>
          <w:szCs w:val="22"/>
        </w:rPr>
        <w:t xml:space="preserve"> 28 </w:t>
      </w:r>
      <w:proofErr w:type="spellStart"/>
      <w:r w:rsidR="00A32A0F"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 w:rsidR="00A32A0F">
        <w:rPr>
          <w:rFonts w:ascii="Bookman Old Style" w:hAnsi="Bookman Old Style"/>
          <w:spacing w:val="-4"/>
          <w:sz w:val="22"/>
          <w:szCs w:val="22"/>
        </w:rPr>
        <w:t xml:space="preserve"> 2020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32A0F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A32A0F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A32A0F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surat </w:t>
      </w:r>
      <w:proofErr w:type="spellStart"/>
      <w:r w:rsidR="00A32A0F">
        <w:rPr>
          <w:rFonts w:ascii="Bookman Old Style" w:hAnsi="Bookman Old Style"/>
          <w:spacing w:val="-4"/>
          <w:sz w:val="22"/>
          <w:szCs w:val="22"/>
          <w:lang w:val="en-ID"/>
        </w:rPr>
        <w:t>Sekretaris</w:t>
      </w:r>
      <w:proofErr w:type="spellEnd"/>
      <w:r w:rsidR="00A32A0F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A32A0F">
        <w:rPr>
          <w:rFonts w:ascii="Bookman Old Style" w:hAnsi="Bookman Old Style"/>
          <w:spacing w:val="-4"/>
          <w:sz w:val="22"/>
          <w:szCs w:val="22"/>
          <w:lang w:val="en-ID"/>
        </w:rPr>
        <w:t>selaku</w:t>
      </w:r>
      <w:proofErr w:type="spellEnd"/>
      <w:r w:rsidR="00A32A0F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A32A0F" w:rsidRPr="000A56A2">
        <w:rPr>
          <w:rFonts w:ascii="Bookman Old Style" w:hAnsi="Bookman Old Style"/>
          <w:spacing w:val="-4"/>
          <w:sz w:val="22"/>
          <w:szCs w:val="22"/>
        </w:rPr>
        <w:t>Kuasa</w:t>
      </w:r>
      <w:proofErr w:type="spellEnd"/>
      <w:r w:rsidR="00A32A0F" w:rsidRPr="000A56A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32A0F" w:rsidRPr="000A56A2"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 w:rsidR="00A32A0F" w:rsidRPr="000A56A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32A0F" w:rsidRPr="000A56A2">
        <w:rPr>
          <w:rFonts w:ascii="Bookman Old Style" w:hAnsi="Bookman Old Style"/>
          <w:spacing w:val="-4"/>
          <w:sz w:val="22"/>
          <w:szCs w:val="22"/>
        </w:rPr>
        <w:t>Barang</w:t>
      </w:r>
      <w:proofErr w:type="spellEnd"/>
      <w:r w:rsidR="00A32A0F" w:rsidRPr="000A56A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A32A0F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Pengadilan Agama </w:t>
      </w:r>
      <w:proofErr w:type="spellStart"/>
      <w:r w:rsidR="00A32A0F">
        <w:rPr>
          <w:rFonts w:ascii="Bookman Old Style" w:hAnsi="Bookman Old Style"/>
          <w:spacing w:val="-4"/>
          <w:sz w:val="22"/>
          <w:szCs w:val="22"/>
        </w:rPr>
        <w:t>Batusangkar</w:t>
      </w:r>
      <w:proofErr w:type="spellEnd"/>
      <w:r w:rsidR="00A32A0F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nomor W3-A</w:t>
      </w:r>
      <w:r w:rsidR="00A32A0F">
        <w:rPr>
          <w:rFonts w:ascii="Bookman Old Style" w:hAnsi="Bookman Old Style"/>
          <w:spacing w:val="-4"/>
          <w:sz w:val="22"/>
          <w:szCs w:val="22"/>
        </w:rPr>
        <w:t>3</w:t>
      </w:r>
      <w:r w:rsidR="00A32A0F" w:rsidRPr="000A56A2">
        <w:rPr>
          <w:rFonts w:ascii="Bookman Old Style" w:hAnsi="Bookman Old Style"/>
          <w:spacing w:val="-4"/>
          <w:sz w:val="22"/>
          <w:szCs w:val="22"/>
          <w:lang w:val="id-ID"/>
        </w:rPr>
        <w:t>/</w:t>
      </w:r>
      <w:r w:rsidR="00A32A0F">
        <w:rPr>
          <w:rFonts w:ascii="Bookman Old Style" w:hAnsi="Bookman Old Style"/>
          <w:spacing w:val="-4"/>
          <w:sz w:val="22"/>
          <w:szCs w:val="22"/>
        </w:rPr>
        <w:t>513</w:t>
      </w:r>
      <w:r w:rsidR="00A32A0F" w:rsidRPr="000A56A2">
        <w:rPr>
          <w:rFonts w:ascii="Bookman Old Style" w:hAnsi="Bookman Old Style"/>
          <w:spacing w:val="-4"/>
          <w:sz w:val="22"/>
          <w:szCs w:val="22"/>
          <w:lang w:val="id-ID"/>
        </w:rPr>
        <w:t>/PL</w:t>
      </w:r>
      <w:r w:rsidR="00A32A0F" w:rsidRPr="000A56A2">
        <w:rPr>
          <w:rFonts w:ascii="Bookman Old Style" w:hAnsi="Bookman Old Style"/>
          <w:spacing w:val="-4"/>
          <w:sz w:val="22"/>
          <w:szCs w:val="22"/>
        </w:rPr>
        <w:t>.0</w:t>
      </w:r>
      <w:r w:rsidR="00A32A0F">
        <w:rPr>
          <w:rFonts w:ascii="Bookman Old Style" w:hAnsi="Bookman Old Style"/>
          <w:spacing w:val="-4"/>
          <w:sz w:val="22"/>
          <w:szCs w:val="22"/>
        </w:rPr>
        <w:t>6</w:t>
      </w:r>
      <w:r w:rsidR="00A32A0F" w:rsidRPr="000A56A2">
        <w:rPr>
          <w:rFonts w:ascii="Bookman Old Style" w:hAnsi="Bookman Old Style"/>
          <w:spacing w:val="-4"/>
          <w:sz w:val="22"/>
          <w:szCs w:val="22"/>
        </w:rPr>
        <w:t>/</w:t>
      </w:r>
      <w:r w:rsidR="00A32A0F">
        <w:rPr>
          <w:rFonts w:ascii="Bookman Old Style" w:hAnsi="Bookman Old Style"/>
          <w:spacing w:val="-4"/>
          <w:sz w:val="22"/>
          <w:szCs w:val="22"/>
        </w:rPr>
        <w:t>II/2020</w:t>
      </w:r>
      <w:r w:rsidR="00A32A0F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tanggal </w:t>
      </w:r>
      <w:r w:rsidR="00A32A0F">
        <w:rPr>
          <w:rFonts w:ascii="Bookman Old Style" w:hAnsi="Bookman Old Style"/>
          <w:spacing w:val="-4"/>
          <w:sz w:val="22"/>
          <w:szCs w:val="22"/>
          <w:lang w:val="en-ID"/>
        </w:rPr>
        <w:t xml:space="preserve">18 </w:t>
      </w:r>
      <w:proofErr w:type="spellStart"/>
      <w:r w:rsidR="00A32A0F">
        <w:rPr>
          <w:rFonts w:ascii="Bookman Old Style" w:hAnsi="Bookman Old Style"/>
          <w:spacing w:val="-4"/>
          <w:sz w:val="22"/>
          <w:szCs w:val="22"/>
          <w:lang w:val="en-ID"/>
        </w:rPr>
        <w:t>Februari</w:t>
      </w:r>
      <w:proofErr w:type="spellEnd"/>
      <w:r w:rsidR="00A32A0F">
        <w:rPr>
          <w:rFonts w:ascii="Bookman Old Style" w:hAnsi="Bookman Old Style"/>
          <w:spacing w:val="-4"/>
          <w:sz w:val="22"/>
          <w:szCs w:val="22"/>
          <w:lang w:val="id-ID"/>
        </w:rPr>
        <w:t xml:space="preserve"> 2020</w:t>
      </w:r>
      <w:r w:rsidR="00A32A0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,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dengan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ini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kami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mengajukan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permohonan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alih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status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penggunaan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Barang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Milik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Negara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berupa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peralatan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dan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mesin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yaitu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1(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satu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) unit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Rak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Server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pada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Pengadilan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Agama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Batusangkar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sebagaimana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daftar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terlampir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dengan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nilai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perolehan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Rp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9.572.800,- (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sembilan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juta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lima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ratus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tujuh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puluh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dua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ribu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delapan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ratus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rupiah).</w:t>
      </w:r>
    </w:p>
    <w:p w14:paraId="4CC6DB0C" w14:textId="7147DC41" w:rsidR="00794C26" w:rsidRPr="00E157AE" w:rsidRDefault="00F025F1" w:rsidP="00F025F1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S</w:t>
      </w:r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>ebagai bahan p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ertimbangan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dilampirkan</w:t>
      </w:r>
      <w:proofErr w:type="spellEnd"/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r w:rsidR="00794C26">
        <w:rPr>
          <w:rFonts w:ascii="Bookman Old Style" w:hAnsi="Bookman Old Style"/>
          <w:spacing w:val="-4"/>
          <w:sz w:val="20"/>
          <w:szCs w:val="20"/>
          <w:lang w:val="id-ID"/>
        </w:rPr>
        <w:t>:</w:t>
      </w:r>
      <w:proofErr w:type="gramEnd"/>
    </w:p>
    <w:p w14:paraId="03CE42D7" w14:textId="33BB1A97" w:rsidR="00794C26" w:rsidRPr="00836080" w:rsidRDefault="002022D0" w:rsidP="00082D5D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Daftar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Barang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diajukan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pengalihan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status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penggunaan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BMN</w:t>
      </w:r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1AE6DFAA" w14:textId="6FD210B8" w:rsidR="00794C26" w:rsidRPr="00836080" w:rsidRDefault="00F24A60" w:rsidP="00082D5D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Road Map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Pengalihan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Status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Penggunaan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BMN</w:t>
      </w:r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7607C777" w14:textId="77777777" w:rsidR="00F24A60" w:rsidRDefault="00F24A60" w:rsidP="00F24A60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836080">
        <w:rPr>
          <w:rFonts w:ascii="Bookman Old Style" w:hAnsi="Bookman Old Style"/>
          <w:spacing w:val="-4"/>
          <w:sz w:val="22"/>
          <w:szCs w:val="22"/>
          <w:lang w:val="id-ID"/>
        </w:rPr>
        <w:t>Surat Keputusan Penetapan Status Penggunaan (PSP) BMN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1AE4CD08" w14:textId="77777777" w:rsidR="00F24A60" w:rsidRPr="001760EC" w:rsidRDefault="00F24A60" w:rsidP="00F24A60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836080">
        <w:rPr>
          <w:rFonts w:ascii="Bookman Old Style" w:hAnsi="Bookman Old Style"/>
          <w:spacing w:val="-4"/>
          <w:sz w:val="22"/>
          <w:szCs w:val="22"/>
          <w:lang w:val="id-ID"/>
        </w:rPr>
        <w:t>Laporan Kondisi Barang;</w:t>
      </w:r>
    </w:p>
    <w:p w14:paraId="2383F365" w14:textId="77777777" w:rsidR="00F24A60" w:rsidRPr="00F24A60" w:rsidRDefault="00F24A60" w:rsidP="00F24A60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Barang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Kuasa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237C0456" w14:textId="6CB90727" w:rsidR="00F24A60" w:rsidRDefault="00F24A60" w:rsidP="00F24A60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Kelas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I.A;</w:t>
      </w:r>
    </w:p>
    <w:p w14:paraId="3A29D65C" w14:textId="77777777" w:rsidR="00794C26" w:rsidRPr="00836080" w:rsidRDefault="00794C26" w:rsidP="00082D5D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836080">
        <w:rPr>
          <w:rFonts w:ascii="Bookman Old Style" w:hAnsi="Bookman Old Style"/>
          <w:spacing w:val="-4"/>
          <w:sz w:val="22"/>
          <w:szCs w:val="22"/>
          <w:lang w:val="id-ID"/>
        </w:rPr>
        <w:t>Foto berwarna Barang Milik Negara yang akan dihapuskan;</w:t>
      </w:r>
    </w:p>
    <w:p w14:paraId="4D8A17A0" w14:textId="3642E7EA" w:rsidR="00794C26" w:rsidRPr="00082D5D" w:rsidRDefault="00082D5D" w:rsidP="00082D5D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CD </w:t>
      </w:r>
      <w:proofErr w:type="spellStart"/>
      <w:r>
        <w:rPr>
          <w:rFonts w:ascii="Bookman Old Style" w:hAnsi="Bookman Old Style"/>
          <w:spacing w:val="-4"/>
          <w:sz w:val="22"/>
          <w:szCs w:val="22"/>
          <w:lang w:val="en-ID"/>
        </w:rPr>
        <w:t>berisi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 xml:space="preserve">Soft Copy </w:t>
      </w:r>
      <w:r w:rsidRPr="00836080">
        <w:rPr>
          <w:rFonts w:ascii="Bookman Old Style" w:hAnsi="Bookman Old Style"/>
          <w:spacing w:val="-4"/>
          <w:sz w:val="22"/>
          <w:szCs w:val="22"/>
          <w:lang w:val="id-ID"/>
        </w:rPr>
        <w:t xml:space="preserve">Backup SIMAK BMN </w:t>
      </w:r>
      <w:proofErr w:type="spellStart"/>
      <w:r>
        <w:rPr>
          <w:rFonts w:ascii="Bookman Old Style" w:hAnsi="Bookman Old Style"/>
          <w:spacing w:val="-4"/>
          <w:sz w:val="22"/>
          <w:szCs w:val="22"/>
          <w:lang w:val="en-ID"/>
        </w:rPr>
        <w:t>dan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 xml:space="preserve">Daftar BMN </w:t>
      </w:r>
      <w:proofErr w:type="gramStart"/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>yang  akan</w:t>
      </w:r>
      <w:proofErr w:type="gramEnd"/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 xml:space="preserve"> dihapus dalam bentuk excel</w:t>
      </w:r>
      <w:r>
        <w:rPr>
          <w:rFonts w:ascii="Bookman Old Style" w:hAnsi="Bookman Old Style"/>
          <w:spacing w:val="-4"/>
          <w:sz w:val="22"/>
          <w:szCs w:val="22"/>
          <w:lang w:val="en-ID"/>
        </w:rPr>
        <w:t>.</w:t>
      </w:r>
    </w:p>
    <w:p w14:paraId="45B93422" w14:textId="77777777" w:rsidR="00794C26" w:rsidRPr="00897C12" w:rsidRDefault="00794C26" w:rsidP="00082D5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lastRenderedPageBreak/>
        <w:tab/>
      </w:r>
      <w:r w:rsidRPr="00897C12">
        <w:rPr>
          <w:rFonts w:ascii="Bookman Old Style" w:hAnsi="Bookman Old Style"/>
          <w:spacing w:val="-4"/>
          <w:sz w:val="22"/>
          <w:szCs w:val="22"/>
          <w:lang w:val="id-ID"/>
        </w:rPr>
        <w:t>Demikian kami sampaikan, atas perhatian dan kerjasamanya  diucapkan terima kasih.</w:t>
      </w:r>
    </w:p>
    <w:p w14:paraId="6D11E27A" w14:textId="742B7146" w:rsidR="00794C26" w:rsidRPr="00897C12" w:rsidRDefault="00794C26" w:rsidP="00082D5D">
      <w:pPr>
        <w:tabs>
          <w:tab w:val="left" w:pos="1778"/>
        </w:tabs>
        <w:spacing w:line="360" w:lineRule="auto"/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897C12">
        <w:rPr>
          <w:rFonts w:ascii="Bookman Old Style" w:hAnsi="Bookman Old Style"/>
          <w:sz w:val="22"/>
          <w:szCs w:val="22"/>
          <w:lang w:val="id-ID"/>
        </w:rPr>
        <w:t>Wassalam,</w:t>
      </w:r>
    </w:p>
    <w:p w14:paraId="0F8C9ED6" w14:textId="72D76C29" w:rsidR="00AD4DD1" w:rsidRPr="00836080" w:rsidRDefault="00AD4DD1" w:rsidP="00AD4DD1">
      <w:pPr>
        <w:spacing w:line="360" w:lineRule="auto"/>
        <w:ind w:left="2880" w:firstLine="720"/>
        <w:jc w:val="both"/>
        <w:rPr>
          <w:rFonts w:ascii="Bookman Old Style" w:hAnsi="Bookman Old Style"/>
          <w:sz w:val="22"/>
          <w:szCs w:val="22"/>
        </w:rPr>
      </w:pPr>
      <w:r w:rsidRPr="00836080">
        <w:rPr>
          <w:rFonts w:ascii="Bookman Old Style" w:hAnsi="Bookman Old Style"/>
          <w:sz w:val="22"/>
          <w:szCs w:val="22"/>
          <w:lang w:val="id-ID"/>
        </w:rPr>
        <w:t xml:space="preserve">Ketua Pengadilan Tinggi Agama Padang </w:t>
      </w:r>
    </w:p>
    <w:p w14:paraId="20B643CC" w14:textId="77777777" w:rsidR="00AD4DD1" w:rsidRPr="00836080" w:rsidRDefault="00AD4DD1" w:rsidP="00AD4DD1">
      <w:pPr>
        <w:spacing w:line="360" w:lineRule="auto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0B53AA9A" w14:textId="77777777" w:rsidR="00AD4DD1" w:rsidRPr="00836080" w:rsidRDefault="00AD4DD1" w:rsidP="00AD4DD1">
      <w:pPr>
        <w:spacing w:line="36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3C47FFB" w14:textId="77777777" w:rsidR="00AD4DD1" w:rsidRPr="00836080" w:rsidRDefault="00AD4DD1" w:rsidP="00AD4DD1">
      <w:pPr>
        <w:tabs>
          <w:tab w:val="left" w:pos="684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6E9634" w14:textId="42B8CE79" w:rsidR="00AD4DD1" w:rsidRPr="004F37ED" w:rsidRDefault="00371BAA" w:rsidP="00AD4DD1">
      <w:pPr>
        <w:spacing w:line="360" w:lineRule="auto"/>
        <w:ind w:left="2880" w:firstLine="720"/>
        <w:jc w:val="both"/>
        <w:rPr>
          <w:rFonts w:ascii="Bookman Old Style" w:hAnsi="Bookman Old Style"/>
          <w:b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b/>
          <w:sz w:val="22"/>
          <w:szCs w:val="22"/>
          <w:lang w:val="en-ID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  <w:lang w:val="en-ID"/>
        </w:rPr>
        <w:t xml:space="preserve"> Ahsan</w:t>
      </w:r>
    </w:p>
    <w:p w14:paraId="06907CEE" w14:textId="77777777" w:rsidR="00BD3919" w:rsidRDefault="00BD3919" w:rsidP="00082D5D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5D72BA0" w14:textId="41A58949" w:rsidR="00AB6D23" w:rsidRDefault="00AB6D23" w:rsidP="00082D5D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Tembusan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:</w:t>
      </w:r>
    </w:p>
    <w:p w14:paraId="0AB18866" w14:textId="288128B0" w:rsidR="004A3C2C" w:rsidRDefault="00AB6D23" w:rsidP="00082D5D">
      <w:pPr>
        <w:spacing w:line="360" w:lineRule="auto"/>
        <w:jc w:val="both"/>
      </w:pPr>
      <w:r>
        <w:rPr>
          <w:rFonts w:ascii="Bookman Old Style" w:hAnsi="Bookman Old Style"/>
          <w:sz w:val="22"/>
          <w:szCs w:val="22"/>
        </w:rPr>
        <w:t xml:space="preserve"> -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ama </w:t>
      </w:r>
      <w:proofErr w:type="spellStart"/>
      <w:r w:rsidR="00802AD1">
        <w:rPr>
          <w:rFonts w:ascii="Bookman Old Style" w:hAnsi="Bookman Old Style"/>
          <w:sz w:val="22"/>
          <w:szCs w:val="22"/>
        </w:rPr>
        <w:t>Batusangkar</w:t>
      </w:r>
      <w:proofErr w:type="spellEnd"/>
    </w:p>
    <w:sectPr w:rsidR="004A3C2C" w:rsidSect="00A852B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4C26"/>
    <w:rsid w:val="00035646"/>
    <w:rsid w:val="00082D5D"/>
    <w:rsid w:val="000C0D04"/>
    <w:rsid w:val="00144472"/>
    <w:rsid w:val="002022D0"/>
    <w:rsid w:val="002167F2"/>
    <w:rsid w:val="00252EE4"/>
    <w:rsid w:val="00371BAA"/>
    <w:rsid w:val="004C6ED1"/>
    <w:rsid w:val="0053106E"/>
    <w:rsid w:val="00560591"/>
    <w:rsid w:val="00644452"/>
    <w:rsid w:val="00664A6A"/>
    <w:rsid w:val="00750987"/>
    <w:rsid w:val="00794C26"/>
    <w:rsid w:val="007B0CB5"/>
    <w:rsid w:val="007C58BE"/>
    <w:rsid w:val="00802AD1"/>
    <w:rsid w:val="008537F4"/>
    <w:rsid w:val="00977718"/>
    <w:rsid w:val="00991F41"/>
    <w:rsid w:val="00A32A0F"/>
    <w:rsid w:val="00A852B7"/>
    <w:rsid w:val="00AB6D23"/>
    <w:rsid w:val="00AD4DD1"/>
    <w:rsid w:val="00B21701"/>
    <w:rsid w:val="00BD3919"/>
    <w:rsid w:val="00C40921"/>
    <w:rsid w:val="00DC6E8D"/>
    <w:rsid w:val="00DD2416"/>
    <w:rsid w:val="00E60F0B"/>
    <w:rsid w:val="00E95A78"/>
    <w:rsid w:val="00EE7D91"/>
    <w:rsid w:val="00F025F1"/>
    <w:rsid w:val="00F24A60"/>
    <w:rsid w:val="00F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682CA7"/>
  <w15:docId w15:val="{5A733FB8-E5AF-4F56-AD3F-FC579B64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21</cp:revision>
  <cp:lastPrinted>2021-02-22T09:27:00Z</cp:lastPrinted>
  <dcterms:created xsi:type="dcterms:W3CDTF">2018-10-16T05:05:00Z</dcterms:created>
  <dcterms:modified xsi:type="dcterms:W3CDTF">2021-02-22T14:16:00Z</dcterms:modified>
</cp:coreProperties>
</file>