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7347D682" w:rsidR="00621320" w:rsidRDefault="00D579FF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C56599"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5D9409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0F1257B5" w14:textId="04F41F33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62CF4A60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23558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23558">
        <w:rPr>
          <w:rFonts w:ascii="Bookman Old Style" w:hAnsi="Bookman Old Style"/>
          <w:bCs/>
          <w:sz w:val="22"/>
          <w:szCs w:val="22"/>
        </w:rPr>
        <w:t>KU.01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B6649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045DE">
        <w:rPr>
          <w:rFonts w:ascii="Bookman Old Style" w:hAnsi="Bookman Old Style"/>
          <w:bCs/>
          <w:sz w:val="22"/>
          <w:szCs w:val="22"/>
        </w:rPr>
        <w:t>3</w:t>
      </w:r>
    </w:p>
    <w:p w14:paraId="19ED85D4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69A06026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C23558">
        <w:rPr>
          <w:rFonts w:ascii="Bookman Old Style" w:hAnsi="Bookman Old Style"/>
          <w:sz w:val="22"/>
          <w:szCs w:val="22"/>
        </w:rPr>
        <w:t xml:space="preserve">Kantor Pelayanan Perbendaharaan Negara (KPPN) Padang melaksanakan kegiatan Bimbingan Teknis Pendampingan Penyusunan Target Capaian Output </w:t>
      </w:r>
      <w:r w:rsidR="00EB6649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4722E1">
        <w:rPr>
          <w:rFonts w:ascii="Bookman Old Style" w:hAnsi="Bookman Old Style"/>
          <w:sz w:val="22"/>
          <w:szCs w:val="22"/>
        </w:rPr>
        <w:t>aparatur</w:t>
      </w:r>
      <w:r w:rsidR="00EB6649">
        <w:rPr>
          <w:rFonts w:ascii="Bookman Old Style" w:hAnsi="Bookman Old Style"/>
          <w:sz w:val="22"/>
          <w:szCs w:val="22"/>
        </w:rPr>
        <w:t xml:space="preserve"> dari Pengadilan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0D8CE957" w14:textId="10954555" w:rsidR="00DF75A4" w:rsidRPr="003B5C97" w:rsidRDefault="00DF75A4" w:rsidP="006045DE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EB6649">
        <w:rPr>
          <w:rFonts w:ascii="Bookman Old Style" w:hAnsi="Bookman Old Style"/>
          <w:sz w:val="22"/>
          <w:szCs w:val="22"/>
        </w:rPr>
        <w:t xml:space="preserve">Surat Kepala </w:t>
      </w:r>
      <w:r w:rsidR="004722E1">
        <w:rPr>
          <w:rFonts w:ascii="Bookman Old Style" w:hAnsi="Bookman Old Style"/>
          <w:sz w:val="22"/>
          <w:szCs w:val="22"/>
        </w:rPr>
        <w:t>KPPN</w:t>
      </w:r>
      <w:r w:rsidR="00C23558">
        <w:rPr>
          <w:rFonts w:ascii="Bookman Old Style" w:hAnsi="Bookman Old Style"/>
          <w:sz w:val="22"/>
          <w:szCs w:val="22"/>
        </w:rPr>
        <w:t xml:space="preserve"> Padang </w:t>
      </w:r>
      <w:r w:rsidR="00EB6649">
        <w:rPr>
          <w:rFonts w:ascii="Bookman Old Style" w:hAnsi="Bookman Old Style"/>
          <w:sz w:val="22"/>
          <w:szCs w:val="22"/>
        </w:rPr>
        <w:t xml:space="preserve">nomor </w:t>
      </w:r>
      <w:r w:rsidR="00C23558">
        <w:rPr>
          <w:rFonts w:ascii="Bookman Old Style" w:hAnsi="Bookman Old Style"/>
          <w:sz w:val="22"/>
          <w:szCs w:val="22"/>
        </w:rPr>
        <w:t>Und-40/KPN.0301/2023</w:t>
      </w:r>
      <w:r w:rsidR="00EB6649">
        <w:rPr>
          <w:rFonts w:ascii="Bookman Old Style" w:hAnsi="Bookman Old Style"/>
          <w:sz w:val="22"/>
          <w:szCs w:val="22"/>
        </w:rPr>
        <w:t xml:space="preserve"> tanggal </w:t>
      </w:r>
      <w:r w:rsidR="00C23558">
        <w:rPr>
          <w:rFonts w:ascii="Bookman Old Style" w:hAnsi="Bookman Old Style"/>
          <w:sz w:val="22"/>
          <w:szCs w:val="22"/>
        </w:rPr>
        <w:t>2</w:t>
      </w:r>
      <w:r w:rsidR="00EB6649">
        <w:rPr>
          <w:rFonts w:ascii="Bookman Old Style" w:hAnsi="Bookman Old Style"/>
          <w:sz w:val="22"/>
          <w:szCs w:val="22"/>
        </w:rPr>
        <w:t xml:space="preserve">0 Juli 2023 perihal Undangan </w:t>
      </w:r>
      <w:r w:rsidR="00C23558">
        <w:rPr>
          <w:rFonts w:ascii="Bookman Old Style" w:hAnsi="Bookman Old Style"/>
          <w:sz w:val="22"/>
          <w:szCs w:val="22"/>
        </w:rPr>
        <w:t>Bimbingan Teknis Pendampingan Penyusunan Target Capaian Output</w:t>
      </w:r>
      <w:r w:rsidR="00EB6649">
        <w:rPr>
          <w:rFonts w:ascii="Bookman Old Style" w:hAnsi="Bookman Old Style"/>
          <w:sz w:val="22"/>
          <w:szCs w:val="22"/>
        </w:rPr>
        <w:t>;</w:t>
      </w: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880EE23" w14:textId="3695E12C" w:rsidR="00C23558" w:rsidRPr="00C23558" w:rsidRDefault="00B578F9" w:rsidP="00C23558">
      <w:pPr>
        <w:tabs>
          <w:tab w:val="left" w:pos="1484"/>
          <w:tab w:val="left" w:pos="156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 xml:space="preserve">Kepada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8D7CC7">
        <w:rPr>
          <w:rFonts w:ascii="Bookman Old Style" w:hAnsi="Bookman Old Style"/>
          <w:sz w:val="22"/>
          <w:szCs w:val="22"/>
        </w:rPr>
        <w:t xml:space="preserve"> </w:t>
      </w:r>
      <w:r w:rsidR="00C23558">
        <w:rPr>
          <w:rFonts w:ascii="Bookman Old Style" w:hAnsi="Bookman Old Style"/>
          <w:sz w:val="22"/>
          <w:szCs w:val="22"/>
        </w:rPr>
        <w:tab/>
      </w:r>
      <w:r w:rsidR="00C23558" w:rsidRPr="00C23558">
        <w:rPr>
          <w:rFonts w:ascii="Bookman Old Style" w:hAnsi="Bookman Old Style"/>
          <w:sz w:val="22"/>
          <w:szCs w:val="22"/>
          <w:lang w:val="id-ID"/>
        </w:rPr>
        <w:t>Nama</w:t>
      </w:r>
      <w:r w:rsidR="00C23558" w:rsidRPr="00C23558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23558" w:rsidRPr="00C23558">
        <w:rPr>
          <w:rFonts w:ascii="Bookman Old Style" w:hAnsi="Bookman Old Style"/>
          <w:sz w:val="22"/>
          <w:szCs w:val="22"/>
          <w:lang w:val="id-ID"/>
        </w:rPr>
        <w:tab/>
        <w:t>Masfadhlul Karmi, S.A.P.</w:t>
      </w:r>
    </w:p>
    <w:p w14:paraId="253C8590" w14:textId="77777777" w:rsidR="00C23558" w:rsidRPr="00C23558" w:rsidRDefault="00C23558" w:rsidP="00C23558">
      <w:pPr>
        <w:tabs>
          <w:tab w:val="left" w:pos="1484"/>
          <w:tab w:val="left" w:pos="156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3558">
        <w:rPr>
          <w:rFonts w:ascii="Bookman Old Style" w:hAnsi="Bookman Old Style"/>
          <w:sz w:val="22"/>
          <w:szCs w:val="22"/>
          <w:lang w:val="id-ID"/>
        </w:rPr>
        <w:tab/>
      </w:r>
      <w:r w:rsidRPr="00C23558">
        <w:rPr>
          <w:rFonts w:ascii="Bookman Old Style" w:hAnsi="Bookman Old Style"/>
          <w:sz w:val="22"/>
          <w:szCs w:val="22"/>
          <w:lang w:val="id-ID"/>
        </w:rPr>
        <w:tab/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199410062019031004</w:t>
      </w:r>
    </w:p>
    <w:p w14:paraId="1DDCBEC7" w14:textId="77777777" w:rsidR="00C23558" w:rsidRPr="00C23558" w:rsidRDefault="00C23558" w:rsidP="00C23558">
      <w:pPr>
        <w:tabs>
          <w:tab w:val="left" w:pos="1484"/>
          <w:tab w:val="left" w:pos="156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3558">
        <w:rPr>
          <w:rFonts w:ascii="Bookman Old Style" w:hAnsi="Bookman Old Style"/>
          <w:sz w:val="22"/>
          <w:szCs w:val="22"/>
          <w:lang w:val="id-ID"/>
        </w:rPr>
        <w:tab/>
      </w:r>
      <w:r w:rsidRPr="00C23558">
        <w:rPr>
          <w:rFonts w:ascii="Bookman Old Style" w:hAnsi="Bookman Old Style"/>
          <w:sz w:val="22"/>
          <w:szCs w:val="22"/>
          <w:lang w:val="id-ID"/>
        </w:rPr>
        <w:tab/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Penata Muda Tk.I (III/b)</w:t>
      </w:r>
    </w:p>
    <w:p w14:paraId="01D06581" w14:textId="2EEC1AE5" w:rsidR="00E75FBF" w:rsidRDefault="00C23558" w:rsidP="00C23558">
      <w:pPr>
        <w:tabs>
          <w:tab w:val="left" w:pos="1484"/>
          <w:tab w:val="left" w:pos="156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23558">
        <w:rPr>
          <w:rFonts w:ascii="Bookman Old Style" w:hAnsi="Bookman Old Style"/>
          <w:sz w:val="22"/>
          <w:szCs w:val="22"/>
          <w:lang w:val="id-ID"/>
        </w:rPr>
        <w:tab/>
      </w:r>
      <w:r w:rsidRPr="00C23558">
        <w:rPr>
          <w:rFonts w:ascii="Bookman Old Style" w:hAnsi="Bookman Old Style"/>
          <w:sz w:val="22"/>
          <w:szCs w:val="22"/>
          <w:lang w:val="id-ID"/>
        </w:rPr>
        <w:tab/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3558">
        <w:rPr>
          <w:rFonts w:ascii="Bookman Old Style" w:hAnsi="Bookman Old Style"/>
          <w:sz w:val="22"/>
          <w:szCs w:val="22"/>
          <w:lang w:val="id-ID"/>
        </w:rPr>
        <w:tab/>
        <w:t>Penyusun Laporan Keuangan</w:t>
      </w:r>
    </w:p>
    <w:p w14:paraId="6FD8420F" w14:textId="32D2B9A4" w:rsidR="003B5C97" w:rsidRPr="00C43D2B" w:rsidRDefault="003B5C97" w:rsidP="00E75FB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0771378" w14:textId="3D672BFB" w:rsidR="005B1072" w:rsidRPr="00B75F9D" w:rsidRDefault="00173384" w:rsidP="00EB664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  <w:r w:rsidR="00B75F9D">
        <w:rPr>
          <w:rFonts w:ascii="Bookman Old Style" w:hAnsi="Bookman Old Style"/>
          <w:sz w:val="22"/>
          <w:szCs w:val="22"/>
        </w:rPr>
        <w:t xml:space="preserve"> </w:t>
      </w:r>
    </w:p>
    <w:p w14:paraId="47B396CA" w14:textId="4A9124B3" w:rsidR="001B5E3A" w:rsidRPr="00494CE7" w:rsidRDefault="00E74487" w:rsidP="00EF75B8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Untuk</w:t>
      </w:r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  <w:r w:rsidR="00EF75B8">
        <w:rPr>
          <w:rFonts w:ascii="Bookman Old Style" w:hAnsi="Bookman Old Style"/>
          <w:sz w:val="22"/>
          <w:szCs w:val="22"/>
        </w:rPr>
        <w:t>M</w:t>
      </w:r>
      <w:r w:rsidR="00EB6649">
        <w:rPr>
          <w:rFonts w:ascii="Bookman Old Style" w:hAnsi="Bookman Old Style"/>
          <w:sz w:val="22"/>
          <w:szCs w:val="22"/>
        </w:rPr>
        <w:t xml:space="preserve">engikuti </w:t>
      </w:r>
      <w:r w:rsidR="00C23558">
        <w:rPr>
          <w:rFonts w:ascii="Bookman Old Style" w:hAnsi="Bookman Old Style"/>
          <w:sz w:val="22"/>
          <w:szCs w:val="22"/>
        </w:rPr>
        <w:t>kegiatan Bimbingan Teknis Pendampingan Penyusunan Target Capaian Output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F75B8">
        <w:rPr>
          <w:rFonts w:ascii="Bookman Old Style" w:hAnsi="Bookman Old Style"/>
          <w:sz w:val="22"/>
          <w:szCs w:val="22"/>
        </w:rPr>
        <w:t xml:space="preserve">pada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C23558">
        <w:rPr>
          <w:rFonts w:ascii="Bookman Old Style" w:hAnsi="Bookman Old Style"/>
          <w:spacing w:val="2"/>
          <w:sz w:val="22"/>
          <w:szCs w:val="22"/>
        </w:rPr>
        <w:t>21</w:t>
      </w:r>
      <w:r w:rsidR="00EF75B8">
        <w:rPr>
          <w:rFonts w:ascii="Bookman Old Style" w:hAnsi="Bookman Old Style"/>
          <w:spacing w:val="2"/>
          <w:sz w:val="22"/>
          <w:szCs w:val="22"/>
        </w:rPr>
        <w:t xml:space="preserve"> Juli</w:t>
      </w:r>
      <w:r w:rsidR="005B1072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</w:t>
      </w:r>
      <w:r w:rsidR="00EF75B8">
        <w:rPr>
          <w:rFonts w:ascii="Bookman Old Style" w:hAnsi="Bookman Old Style"/>
          <w:spacing w:val="2"/>
          <w:sz w:val="22"/>
          <w:szCs w:val="22"/>
        </w:rPr>
        <w:t xml:space="preserve">Aula </w:t>
      </w:r>
      <w:r w:rsidR="004722E1">
        <w:rPr>
          <w:rFonts w:ascii="Bookman Old Style" w:hAnsi="Bookman Old Style"/>
          <w:sz w:val="22"/>
          <w:szCs w:val="22"/>
        </w:rPr>
        <w:t xml:space="preserve">KPPN </w:t>
      </w:r>
      <w:r w:rsidR="004722E1">
        <w:rPr>
          <w:rFonts w:ascii="Bookman Old Style" w:hAnsi="Bookman Old Style"/>
          <w:sz w:val="22"/>
          <w:szCs w:val="22"/>
        </w:rPr>
        <w:t>Padang</w:t>
      </w:r>
      <w:r w:rsidR="00EF75B8">
        <w:rPr>
          <w:rFonts w:ascii="Bookman Old Style" w:hAnsi="Bookman Old Style"/>
          <w:spacing w:val="2"/>
          <w:sz w:val="22"/>
          <w:szCs w:val="22"/>
        </w:rPr>
        <w:t xml:space="preserve">, </w:t>
      </w:r>
      <w:r w:rsidR="004722E1" w:rsidRPr="004722E1">
        <w:rPr>
          <w:rFonts w:ascii="Bookman Old Style" w:hAnsi="Bookman Old Style"/>
          <w:spacing w:val="2"/>
          <w:sz w:val="22"/>
          <w:szCs w:val="22"/>
        </w:rPr>
        <w:t>Jl. Perintis Kemerdekaan No.79, Kec</w:t>
      </w:r>
      <w:r w:rsidR="004722E1">
        <w:rPr>
          <w:rFonts w:ascii="Bookman Old Style" w:hAnsi="Bookman Old Style"/>
          <w:spacing w:val="2"/>
          <w:sz w:val="22"/>
          <w:szCs w:val="22"/>
        </w:rPr>
        <w:t>amatan</w:t>
      </w:r>
      <w:r w:rsidR="004722E1" w:rsidRPr="004722E1">
        <w:rPr>
          <w:rFonts w:ascii="Bookman Old Style" w:hAnsi="Bookman Old Style"/>
          <w:spacing w:val="2"/>
          <w:sz w:val="22"/>
          <w:szCs w:val="22"/>
        </w:rPr>
        <w:t xml:space="preserve"> Padang Tim</w:t>
      </w:r>
      <w:r w:rsidR="004722E1">
        <w:rPr>
          <w:rFonts w:ascii="Bookman Old Style" w:hAnsi="Bookman Old Style"/>
          <w:spacing w:val="2"/>
          <w:sz w:val="22"/>
          <w:szCs w:val="22"/>
        </w:rPr>
        <w:t>ur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0BA91BB1" w14:textId="256ED936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07FD6AD5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0D828275" w14:textId="4208B55B" w:rsidR="008D7CC7" w:rsidRDefault="004722E1" w:rsidP="008D7CC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EF75B8">
        <w:rPr>
          <w:rFonts w:ascii="Bookman Old Style" w:hAnsi="Bookman Old Style"/>
          <w:sz w:val="22"/>
          <w:szCs w:val="22"/>
        </w:rPr>
        <w:t xml:space="preserve"> Juli</w:t>
      </w:r>
      <w:r w:rsidR="005B1072">
        <w:rPr>
          <w:rFonts w:ascii="Bookman Old Style" w:hAnsi="Bookman Old Style"/>
          <w:sz w:val="22"/>
          <w:szCs w:val="22"/>
        </w:rPr>
        <w:t xml:space="preserve"> 2023</w:t>
      </w:r>
    </w:p>
    <w:p w14:paraId="62D3736E" w14:textId="00630699" w:rsidR="008D7CC7" w:rsidRDefault="004722E1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Sekretaris</w:t>
      </w:r>
      <w:r w:rsidR="008D7CC7">
        <w:rPr>
          <w:rFonts w:ascii="Bookman Old Style" w:hAnsi="Bookman Old Style"/>
          <w:b/>
          <w:sz w:val="22"/>
          <w:szCs w:val="22"/>
        </w:rPr>
        <w:t>,</w:t>
      </w:r>
    </w:p>
    <w:p w14:paraId="65003440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53E16DAA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0A38FA9D" w14:textId="34792151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46F30312" w14:textId="5332D203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73C99F8E" w14:textId="470136E8" w:rsidR="008D7CC7" w:rsidRDefault="004722E1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r w:rsidRPr="004722E1">
        <w:rPr>
          <w:rFonts w:ascii="Bookman Old Style" w:hAnsi="Bookman Old Style"/>
          <w:b/>
          <w:sz w:val="22"/>
          <w:szCs w:val="22"/>
        </w:rPr>
        <w:t>H. Idris Latif, S.H., M.H.</w:t>
      </w:r>
    </w:p>
    <w:p w14:paraId="18FAF882" w14:textId="42731476" w:rsidR="008D7CC7" w:rsidRDefault="008D7CC7" w:rsidP="008D7CC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 xml:space="preserve">NIP. </w:t>
      </w:r>
      <w:r w:rsidR="004722E1" w:rsidRPr="004722E1">
        <w:rPr>
          <w:rFonts w:ascii="Bookman Old Style" w:hAnsi="Bookman Old Style"/>
          <w:sz w:val="22"/>
          <w:szCs w:val="22"/>
        </w:rPr>
        <w:t>196404101993031002</w:t>
      </w:r>
    </w:p>
    <w:p w14:paraId="72B0148E" w14:textId="1EA455B2" w:rsidR="007567E8" w:rsidRDefault="007567E8" w:rsidP="007567E8">
      <w:pPr>
        <w:rPr>
          <w:rFonts w:ascii="Bookman Old Style" w:hAnsi="Bookman Old Style"/>
          <w:sz w:val="22"/>
          <w:szCs w:val="22"/>
        </w:rPr>
      </w:pPr>
    </w:p>
    <w:p w14:paraId="78D380E8" w14:textId="7C2441FC" w:rsidR="005B1072" w:rsidRDefault="00D579FF" w:rsidP="007567E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3F0C4E00" w14:textId="1D84A497" w:rsidR="00D579FF" w:rsidRDefault="004722E1" w:rsidP="00EF75B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Ketua Pengadilan Tinggi Agama Padang (sebagai laporan);</w:t>
      </w:r>
    </w:p>
    <w:p w14:paraId="04AB04A8" w14:textId="4F3BC2EE" w:rsidR="004722E1" w:rsidRPr="004B00B3" w:rsidRDefault="004722E1" w:rsidP="00EF75B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 Kepala KPPN Padang;</w:t>
      </w:r>
    </w:p>
    <w:sectPr w:rsidR="004722E1" w:rsidRPr="004B00B3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8341A"/>
    <w:rsid w:val="0039314A"/>
    <w:rsid w:val="003A39D2"/>
    <w:rsid w:val="003B1596"/>
    <w:rsid w:val="003B5C97"/>
    <w:rsid w:val="003F606E"/>
    <w:rsid w:val="004722E1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B1072"/>
    <w:rsid w:val="005C1C7E"/>
    <w:rsid w:val="005C20B7"/>
    <w:rsid w:val="005D1680"/>
    <w:rsid w:val="006016EA"/>
    <w:rsid w:val="006045DE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2A74"/>
    <w:rsid w:val="00900E0C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3BAB"/>
    <w:rsid w:val="009A44C0"/>
    <w:rsid w:val="009B5A4A"/>
    <w:rsid w:val="009E1DBB"/>
    <w:rsid w:val="00A46022"/>
    <w:rsid w:val="00A521E3"/>
    <w:rsid w:val="00A82242"/>
    <w:rsid w:val="00AA29A0"/>
    <w:rsid w:val="00AE50D4"/>
    <w:rsid w:val="00B42176"/>
    <w:rsid w:val="00B45817"/>
    <w:rsid w:val="00B578F9"/>
    <w:rsid w:val="00B75F9D"/>
    <w:rsid w:val="00BA7D10"/>
    <w:rsid w:val="00BB1B48"/>
    <w:rsid w:val="00BF2F57"/>
    <w:rsid w:val="00C1624A"/>
    <w:rsid w:val="00C23558"/>
    <w:rsid w:val="00C423DD"/>
    <w:rsid w:val="00C43D2B"/>
    <w:rsid w:val="00C46912"/>
    <w:rsid w:val="00C56599"/>
    <w:rsid w:val="00C70960"/>
    <w:rsid w:val="00C8334C"/>
    <w:rsid w:val="00C95FBE"/>
    <w:rsid w:val="00CF0EBC"/>
    <w:rsid w:val="00D02159"/>
    <w:rsid w:val="00D24F5D"/>
    <w:rsid w:val="00D44CAE"/>
    <w:rsid w:val="00D579FF"/>
    <w:rsid w:val="00D65099"/>
    <w:rsid w:val="00D862B9"/>
    <w:rsid w:val="00D909ED"/>
    <w:rsid w:val="00D96EA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75FBF"/>
    <w:rsid w:val="00EB6649"/>
    <w:rsid w:val="00EC583A"/>
    <w:rsid w:val="00ED04B9"/>
    <w:rsid w:val="00EE454A"/>
    <w:rsid w:val="00EF4DF1"/>
    <w:rsid w:val="00EF75B8"/>
    <w:rsid w:val="00F13944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47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4</cp:revision>
  <cp:lastPrinted>2023-06-13T00:54:00Z</cp:lastPrinted>
  <dcterms:created xsi:type="dcterms:W3CDTF">2023-07-17T08:14:00Z</dcterms:created>
  <dcterms:modified xsi:type="dcterms:W3CDTF">2023-07-20T02:18:00Z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